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DA" w:rsidRPr="00952A86" w:rsidRDefault="007437DA" w:rsidP="007437DA">
      <w:pPr>
        <w:pStyle w:val="ox-cedbfbee96-msonormal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8"/>
          <w:szCs w:val="28"/>
        </w:rPr>
      </w:pPr>
      <w:r w:rsidRPr="00952A86">
        <w:rPr>
          <w:rFonts w:ascii="Helvetica Neue" w:hAnsi="Helvetica Neue"/>
          <w:color w:val="000000"/>
          <w:sz w:val="28"/>
          <w:szCs w:val="28"/>
        </w:rPr>
        <w:t> </w:t>
      </w:r>
    </w:p>
    <w:p w:rsidR="007437DA" w:rsidRPr="00E37BA3" w:rsidRDefault="007437DA" w:rsidP="007437DA">
      <w:pPr>
        <w:pStyle w:val="ox-cedbfbee96-msonormal"/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>“The meaning of Shabbat is to celebrate time rather than space. Six days a week we live under the tyranny of things of space; on Shabbat we try to become attuned to holiness in time. It is a day on which we are called upon to share in what is eternal in time, to turn from the results of creation to the mystery of creation.”</w:t>
      </w:r>
    </w:p>
    <w:p w:rsidR="007437DA" w:rsidRPr="00E37BA3" w:rsidRDefault="007437DA" w:rsidP="007437DA">
      <w:pPr>
        <w:pStyle w:val="ox-cedbfbee96-msonormal"/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>            Abraham Joshua Heschel</w:t>
      </w:r>
    </w:p>
    <w:p w:rsidR="002C057A" w:rsidRPr="00E37BA3" w:rsidRDefault="002C057A" w:rsidP="007437DA">
      <w:pPr>
        <w:pStyle w:val="ox-cedbfbee96-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C057A" w:rsidRPr="00E37BA3" w:rsidRDefault="002C057A" w:rsidP="00E812F7">
      <w:pPr>
        <w:pStyle w:val="ox-cedbfbee96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>Heschel uses the words “Tyranny of things of space” for the days that are not Shabbat. What do you think he meant by this?</w:t>
      </w:r>
    </w:p>
    <w:p w:rsidR="002C057A" w:rsidRPr="00E37BA3" w:rsidRDefault="002C057A" w:rsidP="00E812F7">
      <w:pPr>
        <w:pStyle w:val="ox-cedbfbee96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>In today’s world, what do you think are some examples of “things of space”?</w:t>
      </w:r>
    </w:p>
    <w:p w:rsidR="007437DA" w:rsidRPr="00E37BA3" w:rsidRDefault="002C057A" w:rsidP="00E812F7">
      <w:pPr>
        <w:pStyle w:val="ox-cedbfbee96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>What is the focus of Shabbat according to Heschel?</w:t>
      </w:r>
    </w:p>
    <w:p w:rsidR="002C057A" w:rsidRPr="00E37BA3" w:rsidRDefault="002C057A" w:rsidP="00E812F7">
      <w:pPr>
        <w:pStyle w:val="ox-cedbfbee96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>How do we get away from the “things of space” on Shabbat?</w:t>
      </w:r>
    </w:p>
    <w:p w:rsidR="002C057A" w:rsidRPr="00E37BA3" w:rsidRDefault="002C057A" w:rsidP="00E812F7">
      <w:pPr>
        <w:pStyle w:val="ox-cedbfbee96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>In your life, what are some examples of things that are eternal in time?</w:t>
      </w:r>
    </w:p>
    <w:p w:rsidR="002C057A" w:rsidRPr="00E37BA3" w:rsidRDefault="007C1F74" w:rsidP="00E812F7">
      <w:pPr>
        <w:pStyle w:val="ox-cedbfbee96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 xml:space="preserve">As you know, WLCJ has as its theme for this year the concept of Atid, the future. </w:t>
      </w:r>
      <w:r w:rsidR="002C057A" w:rsidRPr="00E37BA3">
        <w:rPr>
          <w:color w:val="000000"/>
        </w:rPr>
        <w:t>How do these eternal things relate to</w:t>
      </w:r>
      <w:r w:rsidRPr="00E37BA3">
        <w:rPr>
          <w:color w:val="000000"/>
        </w:rPr>
        <w:t xml:space="preserve"> Atid? </w:t>
      </w:r>
    </w:p>
    <w:p w:rsidR="007C1F74" w:rsidRPr="00E37BA3" w:rsidRDefault="007C1F74" w:rsidP="00E812F7">
      <w:pPr>
        <w:pStyle w:val="ox-cedbfbee96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>Why does Heschel urge us to “turn from the results of creation to the mystery of creation” on Shabbat?</w:t>
      </w:r>
    </w:p>
    <w:p w:rsidR="007C1F74" w:rsidRPr="00E37BA3" w:rsidRDefault="007C1F74" w:rsidP="00E812F7">
      <w:pPr>
        <w:pStyle w:val="ox-cedbfbee96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 xml:space="preserve"> What is there about creation that makes it a part of this discussion about Shabbat?</w:t>
      </w:r>
    </w:p>
    <w:p w:rsidR="007C1F74" w:rsidRPr="00E37BA3" w:rsidRDefault="007C1F74" w:rsidP="00E812F7">
      <w:pPr>
        <w:pStyle w:val="ox-cedbfbee96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37BA3">
        <w:rPr>
          <w:color w:val="000000"/>
        </w:rPr>
        <w:t xml:space="preserve">  What is there about creation that makes it such a significant part of this discussion about Atid, as well? </w:t>
      </w:r>
    </w:p>
    <w:p w:rsidR="008B2539" w:rsidRPr="00E37BA3" w:rsidRDefault="008B2539" w:rsidP="00E81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E37BA3">
        <w:rPr>
          <w:rFonts w:ascii="Times New Roman" w:hAnsi="Times New Roman" w:cs="Times New Roman"/>
          <w:color w:val="000000"/>
        </w:rPr>
        <w:t>Do you take time to separate your week from Shabbat, or do you continue Sisterhood business on Shabbat?</w:t>
      </w:r>
      <w:r w:rsidR="00D75F36" w:rsidRPr="00E37BA3">
        <w:rPr>
          <w:rFonts w:ascii="Times New Roman" w:hAnsi="Times New Roman" w:cs="Times New Roman"/>
          <w:color w:val="000000"/>
        </w:rPr>
        <w:t xml:space="preserve"> How can you change this for the future?</w:t>
      </w:r>
    </w:p>
    <w:p w:rsidR="00952A86" w:rsidRPr="00E37BA3" w:rsidRDefault="008B2539" w:rsidP="00E81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E37BA3">
        <w:rPr>
          <w:rFonts w:ascii="Times New Roman" w:hAnsi="Times New Roman" w:cs="Times New Roman"/>
          <w:color w:val="000000"/>
        </w:rPr>
        <w:t>Have you thought about making Shabbat a time to focus on personal relationships, instead of committee work?</w:t>
      </w:r>
    </w:p>
    <w:p w:rsidR="008B2539" w:rsidRPr="00E37BA3" w:rsidRDefault="008B2539" w:rsidP="00E81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E37BA3">
        <w:rPr>
          <w:rFonts w:ascii="Times New Roman" w:hAnsi="Times New Roman" w:cs="Times New Roman"/>
          <w:color w:val="000000"/>
        </w:rPr>
        <w:t xml:space="preserve">In what other ways can we demonstrate holiness </w:t>
      </w:r>
      <w:r w:rsidR="00D75F36" w:rsidRPr="00E37BA3">
        <w:rPr>
          <w:rFonts w:ascii="Times New Roman" w:hAnsi="Times New Roman" w:cs="Times New Roman"/>
          <w:color w:val="000000"/>
        </w:rPr>
        <w:t>for future Shabbatot?</w:t>
      </w:r>
    </w:p>
    <w:p w:rsidR="00952A86" w:rsidRPr="00E37BA3" w:rsidRDefault="00952A86">
      <w:pPr>
        <w:rPr>
          <w:rFonts w:ascii="Times New Roman" w:hAnsi="Times New Roman" w:cs="Times New Roman"/>
          <w:color w:val="000000"/>
        </w:rPr>
      </w:pPr>
    </w:p>
    <w:p w:rsidR="00952A86" w:rsidRPr="00E37BA3" w:rsidRDefault="00952A86">
      <w:pPr>
        <w:rPr>
          <w:rFonts w:ascii="Times New Roman" w:hAnsi="Times New Roman" w:cs="Times New Roman"/>
          <w:color w:val="000000"/>
        </w:rPr>
      </w:pPr>
    </w:p>
    <w:p w:rsidR="00952A86" w:rsidRPr="00E37BA3" w:rsidRDefault="00952A86">
      <w:pPr>
        <w:rPr>
          <w:rFonts w:ascii="Times New Roman" w:hAnsi="Times New Roman" w:cs="Times New Roman"/>
          <w:color w:val="000000"/>
        </w:rPr>
      </w:pPr>
    </w:p>
    <w:p w:rsidR="00952A86" w:rsidRDefault="00952A86">
      <w:pPr>
        <w:rPr>
          <w:rFonts w:ascii="Times New Roman" w:hAnsi="Times New Roman" w:cs="Times New Roman"/>
          <w:color w:val="000000"/>
        </w:rPr>
      </w:pPr>
      <w:r w:rsidRPr="00E37BA3">
        <w:rPr>
          <w:rFonts w:ascii="Times New Roman" w:hAnsi="Times New Roman" w:cs="Times New Roman"/>
          <w:color w:val="000000"/>
        </w:rPr>
        <w:t>Judy Berger</w:t>
      </w:r>
      <w:bookmarkStart w:id="0" w:name="_GoBack"/>
      <w:bookmarkEnd w:id="0"/>
    </w:p>
    <w:p w:rsidR="00495E36" w:rsidRDefault="00E37BA3" w:rsidP="00495E3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Region Education Vice President</w:t>
      </w:r>
      <w:r w:rsidR="00495E36" w:rsidRPr="00495E36">
        <w:rPr>
          <w:rFonts w:ascii="Times New Roman" w:hAnsi="Times New Roman" w:cs="Times New Roman"/>
          <w:color w:val="000000"/>
        </w:rPr>
        <w:t xml:space="preserve"> </w:t>
      </w:r>
    </w:p>
    <w:p w:rsidR="00495E36" w:rsidRDefault="00495E36" w:rsidP="00495E3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Florida Region</w:t>
      </w:r>
    </w:p>
    <w:p w:rsidR="00E37BA3" w:rsidRPr="00E37BA3" w:rsidRDefault="00E37BA3">
      <w:pPr>
        <w:rPr>
          <w:rFonts w:ascii="Times New Roman" w:hAnsi="Times New Roman" w:cs="Times New Roman"/>
          <w:color w:val="000000"/>
        </w:rPr>
      </w:pPr>
    </w:p>
    <w:sectPr w:rsidR="00E37BA3" w:rsidRPr="00E37BA3" w:rsidSect="002A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F3A"/>
    <w:multiLevelType w:val="hybridMultilevel"/>
    <w:tmpl w:val="06040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6B95"/>
    <w:multiLevelType w:val="hybridMultilevel"/>
    <w:tmpl w:val="3AC4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/>
  <w:rsids>
    <w:rsidRoot w:val="007437DA"/>
    <w:rsid w:val="001E0E9F"/>
    <w:rsid w:val="002A2635"/>
    <w:rsid w:val="002C057A"/>
    <w:rsid w:val="00495E36"/>
    <w:rsid w:val="006D366A"/>
    <w:rsid w:val="007437DA"/>
    <w:rsid w:val="007C1F74"/>
    <w:rsid w:val="00856094"/>
    <w:rsid w:val="008B2539"/>
    <w:rsid w:val="00952A86"/>
    <w:rsid w:val="009721AA"/>
    <w:rsid w:val="00C0315D"/>
    <w:rsid w:val="00CB0C9F"/>
    <w:rsid w:val="00D75F36"/>
    <w:rsid w:val="00DC4BD9"/>
    <w:rsid w:val="00E37BA3"/>
    <w:rsid w:val="00E812F7"/>
    <w:rsid w:val="00EB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cedbfbee96-msonormal">
    <w:name w:val="ox-cedbfbee96-msonormal"/>
    <w:basedOn w:val="Normal"/>
    <w:rsid w:val="007437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cedbfbee96-msonormal">
    <w:name w:val="ox-cedbfbee96-msonormal"/>
    <w:basedOn w:val="Normal"/>
    <w:rsid w:val="007437D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Rhonda</cp:lastModifiedBy>
  <cp:revision>2</cp:revision>
  <dcterms:created xsi:type="dcterms:W3CDTF">2018-08-23T20:43:00Z</dcterms:created>
  <dcterms:modified xsi:type="dcterms:W3CDTF">2018-08-23T20:43:00Z</dcterms:modified>
</cp:coreProperties>
</file>